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38D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FF0000"/>
          <w:sz w:val="20"/>
          <w:szCs w:val="20"/>
        </w:rPr>
        <w:t>For Date: 04/23/</w:t>
      </w:r>
      <w:proofErr w:type="gramStart"/>
      <w:r w:rsidRPr="00427C31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427C31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3EF0AED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709D8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23-5729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0000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5578CE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AC5130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23-5737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1131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ALARM, RESIDENCE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5777AE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B228A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23-5741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1220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4CEBF3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89DF4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23-5744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1351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647287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E750B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23-5745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1402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F114CC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BA901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23-5746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1403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1374FA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F7661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23-5748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1423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Computer Crime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B14C24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6DAE3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23-5755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1912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8C0D24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4F383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23-5757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1931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22C9B0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45325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23-5759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2021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5DA90DB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9811F9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A4ECF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22CFA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FF0000"/>
          <w:sz w:val="20"/>
          <w:szCs w:val="20"/>
        </w:rPr>
        <w:t>For Date: 04/24/</w:t>
      </w:r>
      <w:proofErr w:type="gramStart"/>
      <w:r w:rsidRPr="00427C31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427C31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4D84843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D22B2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23-5763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0025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CCEF8F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33298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23-5764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0025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4CCE04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C4110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23-5765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0025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6CD22B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B987A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23-5766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0026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696860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9FE13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23-5767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0026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B905A7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EC673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23-5768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0026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7419CD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2B1D4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23-5769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0037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00E1A16" w14:textId="77777777" w:rsidR="00CE3309" w:rsidRPr="001F7177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80B7EC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23-5776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0703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drop box maintenance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C0C833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713DCA2" w14:textId="77777777" w:rsidR="00CE3309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23-5777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0714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</w:p>
    <w:p w14:paraId="7003F70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328F95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23-5778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0724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5F2A68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EB185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23-5782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1030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E112A7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96791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23-5784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1111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EB1004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63E30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23-5785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1117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E0A6C5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EA76A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23-5789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1242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DD5ED7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037BB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23-5790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1304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7AE0FF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A86E6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23-5792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1325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7A0F55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F09E6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23-5793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1327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DF9140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81549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23-5794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1422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797D43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6B613C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 </w:t>
      </w:r>
    </w:p>
    <w:p w14:paraId="3220CD0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    Summons:    MARTINEZ, GUADALUPE      </w:t>
      </w:r>
    </w:p>
    <w:p w14:paraId="2F6626F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    Address:    LAWRENCE, MA</w:t>
      </w:r>
    </w:p>
    <w:p w14:paraId="7CF185A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        Age:    45</w:t>
      </w:r>
    </w:p>
    <w:p w14:paraId="58A1532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    Charges:    License </w:t>
      </w:r>
      <w:proofErr w:type="spellStart"/>
      <w:r w:rsidRPr="00427C31">
        <w:rPr>
          <w:rFonts w:cstheme="minorHAnsi"/>
          <w:color w:val="000000"/>
          <w:sz w:val="18"/>
          <w:szCs w:val="18"/>
        </w:rPr>
        <w:t>Reqd</w:t>
      </w:r>
      <w:proofErr w:type="spellEnd"/>
      <w:r w:rsidRPr="00427C31">
        <w:rPr>
          <w:rFonts w:cstheme="minorHAnsi"/>
          <w:color w:val="000000"/>
          <w:sz w:val="18"/>
          <w:szCs w:val="18"/>
        </w:rPr>
        <w:t>; Op w/o Valid License</w:t>
      </w:r>
    </w:p>
    <w:p w14:paraId="3FFFBFD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6F1ED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23-5795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1435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EFF6E2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32C48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23-5797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1527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EA99B5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B9834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23-5799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1610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6EEA5B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57623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23-5801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1739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F60064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DD253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23-5802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1900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BE95F8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02D93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23-5804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1953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F541A0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7657F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23-5805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2010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F19F3D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ABD5F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23-5807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2206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83C6FA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94042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23-5808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2223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COMPLAINT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67025A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7608D3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158CB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C4CC6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FF0000"/>
          <w:sz w:val="20"/>
          <w:szCs w:val="20"/>
        </w:rPr>
        <w:t>For Date: 04/25/</w:t>
      </w:r>
      <w:proofErr w:type="gramStart"/>
      <w:r w:rsidRPr="00427C31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427C31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27E28FE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B6FD1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23-5809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0008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C17237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B9094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23-5810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0008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BA5388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76E0E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23-5811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0009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79DA3A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9C12F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23-5812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0009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F8F4FC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F4C09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23-5813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0009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38E24C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257C5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23-5814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0010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C1F3F1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C32A8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4304C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23-5818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0015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51A7B8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01462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23-5819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0015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FED1FC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E91EC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23-5827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0758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84EEAC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917B0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23-5830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0900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629B83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98D462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23-5832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0924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BC8880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1844A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23-5837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1126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90F4E5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3CD02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23-5838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1139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70AF1C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EAA8F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23-5841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1242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A623DF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EF115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23-5844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1444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F78A7F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D1AB5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23-5845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1445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0A804C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CCE32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23-5847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1539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733D96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2792F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23-5849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1626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</w:p>
    <w:p w14:paraId="783DEC1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9615F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1636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AD4FA1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8B5D7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1643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88C48C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D027B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1651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490B79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E06F2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1732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3150DB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BB606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1829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46DF0E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BFFBE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1945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82F9E1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CFC12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2005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E31B9E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4B4B5D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B1EA4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757D7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FF0000"/>
          <w:sz w:val="20"/>
          <w:szCs w:val="20"/>
        </w:rPr>
        <w:t>For Date: 04/26/</w:t>
      </w:r>
      <w:proofErr w:type="gramStart"/>
      <w:r w:rsidRPr="00427C31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427C31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555ADF4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345E3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1033E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A34A4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0142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16481B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D05A9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23-5859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0143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F300CE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6CB12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23-5860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0143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1D5AD2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6014D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23-5861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0143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A0C895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FDDDDE" w14:textId="77777777" w:rsidR="00CE3309" w:rsidRPr="001E1CA0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23-5862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0144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F3572E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84E46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23-5863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0144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53BF68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6E47A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C0AA7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23-5865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0159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F5953C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F0C9D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23-5874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0659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07D472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1F869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23-5875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0736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17B76D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8B1F7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23-5877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0834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C4256A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03BA6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23-5878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0902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MVA</w:t>
      </w:r>
    </w:p>
    <w:p w14:paraId="621405C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52E416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23-5882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1009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A905A1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DD3BB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23-5883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1016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8488BA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222A45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23-5884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1029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608790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18A57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23-5886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1051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290AA7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E8D64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23-5887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1126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970928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B1CB6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23-5889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1234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5D565D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B0DC1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23-5891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1405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9F9642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83424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23-5892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1452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9931E4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FD33F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23-5895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1538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BBFE1C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454E9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23-5897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1651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CE57CE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F4A52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23-5898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1757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427C31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6705B6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6E510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23-5901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1958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62793F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6478D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23-5903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2056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47DCC7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18E53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23-5904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2127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B1D4FF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923F7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23-5905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2133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B9914D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C2465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23-5906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2149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A1057B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001A32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DC03C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8AAF0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FF0000"/>
          <w:sz w:val="20"/>
          <w:szCs w:val="20"/>
        </w:rPr>
        <w:t>For Date: 04/27/</w:t>
      </w:r>
      <w:proofErr w:type="gramStart"/>
      <w:r w:rsidRPr="00427C31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427C31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7B68A9E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4AFC8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23-5907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0036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CC6996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F75CC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23-5908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0119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1AF3B2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7C05C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23-5910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0128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2F6844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3C66B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23-5911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0128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</w:p>
    <w:p w14:paraId="763E322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18008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23-5922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0607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2D9119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84797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23-5927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1043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134994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E92AD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23-5928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1058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11D18C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44B62C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23-5930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1103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B185A4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4B6F2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23-5931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1128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8F397C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11EBF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23-5933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1145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E95E0D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E01D1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23-5932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1146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EC87B4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C2E4C0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23-5936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1233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7277E5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26824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23-5937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1303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D5FEFB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47C6C9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lastRenderedPageBreak/>
        <w:t xml:space="preserve">            Arrest:    MCCAULEY, BRIAN      </w:t>
      </w:r>
    </w:p>
    <w:p w14:paraId="445DC0C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    Address:    GOFFSTOWN, NH</w:t>
      </w:r>
    </w:p>
    <w:p w14:paraId="5BB984C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        Age:    63</w:t>
      </w:r>
    </w:p>
    <w:p w14:paraId="7727DB7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    Charges:    1st Degree Assault w/Deadly Weapon</w:t>
      </w:r>
    </w:p>
    <w:p w14:paraId="4F1BA39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5FFB1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23-5938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1330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731CC9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82D8A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23-5944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1523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SEX OFFENSES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2BD8A8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78489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23-5945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1554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D84AF4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441CA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23-5952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1835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E0C8D9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A16A1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23-5953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1901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GENERAL INFO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56F0A8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F4D78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23-5954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2123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EFC5B9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253512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5D2B1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4A2C9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FF0000"/>
          <w:sz w:val="20"/>
          <w:szCs w:val="20"/>
        </w:rPr>
        <w:t>For Date: 04/28/</w:t>
      </w:r>
      <w:proofErr w:type="gramStart"/>
      <w:r w:rsidRPr="00427C31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427C31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7E9D0ED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4F4FA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23-5968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0831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FAFBC1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3D0ADC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23-5969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0943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7A888A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907B0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23-5974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1321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CCD03D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18A3A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23-5975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1322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C4AE3A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0C816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23-5978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1516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ACCBF9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DF74D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23-5980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1540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691B04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243D4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23-5981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1541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F50A4F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D46FA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23-5984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1628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7CCBCD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75C6D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23-5986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1711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55A298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F810D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23-5989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1905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427C31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DA9BD3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CC2BD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23-5991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2114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ABB8B0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color w:val="000000"/>
          <w:sz w:val="18"/>
          <w:szCs w:val="18"/>
        </w:rPr>
        <w:t xml:space="preserve">       </w:t>
      </w:r>
    </w:p>
    <w:p w14:paraId="67D2AD1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483C9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23-5992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2141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649BE9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211D6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23-5994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2240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F7249B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E81F19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FF0000"/>
          <w:sz w:val="20"/>
          <w:szCs w:val="20"/>
        </w:rPr>
        <w:t>For Date: 04/29/</w:t>
      </w:r>
      <w:proofErr w:type="gramStart"/>
      <w:r w:rsidRPr="00427C31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427C31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2A1D925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B8493D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2940D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23-6003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0110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1A9D48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4BC12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23-6010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0804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43E854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8CF6C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23-6011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0818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3E2EF8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0AF3D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23-6014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0920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3395FF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24418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23-6016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1010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8F1CE7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F8AE54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23-6017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1029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Property Damage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E8AAF2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6E6D9E" w14:textId="77777777" w:rsidR="00CE3309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23-6018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1101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C702960" w14:textId="77777777" w:rsidR="00CE3309" w:rsidRPr="003C681B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</w:p>
    <w:p w14:paraId="75F0460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23-6019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1120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1DBC5C6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E32BD9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23-6020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1138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Public Relations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BA0AE6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4EE5F4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23-6022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1307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3D8A13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AEE56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23-6023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1354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8A3491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385C7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23-6024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1416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C40EC6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BAA9D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23-6029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1550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113CA8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4D297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23-6034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1649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serve trespass letter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E3D335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E8755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23-6035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1709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serve trespass letter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CEA5C6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5E8A8E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23-6041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2056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29A5521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4ABC2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23-6042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2103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C20294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DCB38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23-6044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2156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5E126DB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99C51F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D0213C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BC997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58800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FF0000"/>
          <w:sz w:val="20"/>
          <w:szCs w:val="20"/>
        </w:rPr>
        <w:t>For Date: 04/30/</w:t>
      </w:r>
      <w:proofErr w:type="gramStart"/>
      <w:r w:rsidRPr="00427C31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427C31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427C31">
        <w:rPr>
          <w:rFonts w:cstheme="minorHAnsi"/>
          <w:color w:val="000000"/>
          <w:sz w:val="18"/>
          <w:szCs w:val="18"/>
        </w:rPr>
        <w:t xml:space="preserve"> </w:t>
      </w:r>
    </w:p>
    <w:p w14:paraId="5F33D0C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DC31A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23-6046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0042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76B01E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34FA5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23-6047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0052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E75E73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34784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23-6052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0058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43F8394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B94230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23-6053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0058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722D018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A08CEE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23-6060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0723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14B6E1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5CB23D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23-6067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1053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D2B1E37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32F5E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23-6071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1343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00F80A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C8085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23-6072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1403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DF50B3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BBD808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23-6073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1413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6D5B7455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8AE16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23-6075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1506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SEX OFFENSES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2F533DC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D34EC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23-6076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1603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</w:p>
    <w:p w14:paraId="5C82B3B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D353186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23-6079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1726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1CB9A471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E656D3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23-6081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1947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579D92F9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1C4EBF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23-6083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2326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0005CBA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61BBF2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427C31">
        <w:rPr>
          <w:rFonts w:cstheme="minorHAnsi"/>
          <w:b/>
          <w:bCs/>
          <w:color w:val="000000"/>
          <w:sz w:val="18"/>
          <w:szCs w:val="18"/>
        </w:rPr>
        <w:t xml:space="preserve">23-6085        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2357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  <w:t>Hazardous Condition</w:t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  <w:r w:rsidRPr="00427C31">
        <w:rPr>
          <w:rFonts w:cstheme="minorHAnsi"/>
          <w:b/>
          <w:bCs/>
          <w:color w:val="000000"/>
          <w:sz w:val="18"/>
          <w:szCs w:val="18"/>
        </w:rPr>
        <w:tab/>
      </w:r>
    </w:p>
    <w:p w14:paraId="357438A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6AE9BDD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339E396A" w14:textId="77777777" w:rsidR="00CE3309" w:rsidRPr="00427C31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14:paraId="580D5FF6" w14:textId="77777777" w:rsidR="00CE3309" w:rsidRPr="00254A8B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275303" w14:textId="77777777" w:rsidR="00CE3309" w:rsidRPr="00254A8B" w:rsidRDefault="00CE3309" w:rsidP="00CE3309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A84A1E" w14:textId="77777777" w:rsidR="00CE3309" w:rsidRDefault="00CE3309" w:rsidP="00CE3309"/>
    <w:p w14:paraId="1DF955A6" w14:textId="77777777" w:rsidR="00A151AE" w:rsidRDefault="00A151AE"/>
    <w:sectPr w:rsidR="00A1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09"/>
    <w:rsid w:val="00A151AE"/>
    <w:rsid w:val="00C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4357"/>
  <w15:chartTrackingRefBased/>
  <w15:docId w15:val="{7127ACB0-3736-433C-ACB5-43C6D84B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2023-05-17T19:00:00Z</dcterms:created>
  <dcterms:modified xsi:type="dcterms:W3CDTF">2023-05-17T19:01:00Z</dcterms:modified>
</cp:coreProperties>
</file>